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0A4" w:rsidRPr="00153E90" w:rsidRDefault="009B732F" w:rsidP="009B73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Отчет о д</w:t>
      </w:r>
      <w:r w:rsidR="00DF50A4" w:rsidRPr="00153E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еятельност</w:t>
      </w:r>
      <w:r w:rsidRPr="00153E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="00DF50A4" w:rsidRPr="00153E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Общественного совета при МЧС России</w:t>
      </w:r>
      <w:r w:rsidRPr="00153E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53E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за 2021 год</w:t>
      </w:r>
    </w:p>
    <w:p w:rsidR="00DF50A4" w:rsidRPr="00153E90" w:rsidRDefault="00DF50A4" w:rsidP="009B7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F3DC4" w:rsidRPr="00153E90" w:rsidRDefault="000F3DC4" w:rsidP="009B732F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trike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Деятельность Общественного совета в 2021 году осуществлялась 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 соответствии с утвержденными планами</w:t>
      </w:r>
      <w:r w:rsidR="00B870F7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F3DC4" w:rsidRPr="00153E90" w:rsidRDefault="000F3DC4" w:rsidP="009B7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Всего состоялось </w:t>
      </w:r>
      <w:r w:rsidR="005910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заседаний Общественного совета, в ходе которых было рассмотрено 2</w:t>
      </w:r>
      <w:r w:rsidR="00FD74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вопрос</w:t>
      </w:r>
      <w:r w:rsidR="00DD6966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том числе</w:t>
      </w:r>
      <w:r w:rsidR="00B870F7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рассмотрены и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одобрены: </w:t>
      </w:r>
    </w:p>
    <w:p w:rsidR="000F3DC4" w:rsidRPr="00153E90" w:rsidRDefault="000F3DC4" w:rsidP="009B7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 постановления Правительства Российской Федерации 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«О внесении изменений в государственную программу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объектах»;</w:t>
      </w:r>
    </w:p>
    <w:p w:rsidR="000F3DC4" w:rsidRPr="00153E90" w:rsidRDefault="000F3DC4" w:rsidP="009B7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 МЧС России по реализации Концепции открытости федеральных органов исполнительной власти на 2021 год;</w:t>
      </w:r>
    </w:p>
    <w:p w:rsidR="000F3DC4" w:rsidRPr="00153E90" w:rsidRDefault="000F3DC4" w:rsidP="009B7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Публичная декларация целей и задач МЧС России;</w:t>
      </w:r>
    </w:p>
    <w:p w:rsidR="000F3DC4" w:rsidRPr="00153E90" w:rsidRDefault="00B870F7" w:rsidP="009B732F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0F3DC4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тчеты по реализации Публичной декларации целей и задач МЧС России;</w:t>
      </w:r>
    </w:p>
    <w:p w:rsidR="000F3DC4" w:rsidRPr="00153E90" w:rsidRDefault="009B732F" w:rsidP="009B732F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проект</w:t>
      </w:r>
      <w:r w:rsidR="000F3DC4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программы профилактики рисков причинения вреда (ущерба) охраняемым законом ценностям в области пожарной безопасности при осуществлении федерального государственного пожарного надзора органами государственного пожарного надзора на 2022 год;</w:t>
      </w:r>
    </w:p>
    <w:p w:rsidR="000F3DC4" w:rsidRPr="00153E90" w:rsidRDefault="000F3DC4" w:rsidP="009B732F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 в области гражданской обороны при осуществлении федерального государственного надзора в области гражданской обороны на 2022 год; </w:t>
      </w:r>
    </w:p>
    <w:p w:rsidR="000F3DC4" w:rsidRPr="00153E90" w:rsidRDefault="000F3DC4" w:rsidP="009B732F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 в области защиты населения и территорий </w:t>
      </w:r>
      <w:r w:rsidR="006D676E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чрезвычайных ситуаций при осуществлении федерального государственного надзора в области защиты населения и территорий </w:t>
      </w:r>
      <w:r w:rsidR="006D676E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чрезвычайных ситуаций на 2022 год;</w:t>
      </w:r>
    </w:p>
    <w:p w:rsidR="000F3DC4" w:rsidRPr="00153E90" w:rsidRDefault="000F3DC4" w:rsidP="009B732F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проект программы профилактики нарушений обязательных требований при осуществлении федерального государственного лицензионного контроля в области пожарной безопасности на 2022 год;</w:t>
      </w:r>
    </w:p>
    <w:p w:rsidR="009B732F" w:rsidRPr="00153E90" w:rsidRDefault="009B732F" w:rsidP="009B732F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проект программы профилактики рисков причинения вреда (ущерба) охраняемым законом ценностям по федеральному государственному контролю (надзору) за безопасностью людей</w:t>
      </w:r>
      <w:r w:rsidR="006D676E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водных объектах на 2022 год.</w:t>
      </w:r>
    </w:p>
    <w:p w:rsidR="000F3DC4" w:rsidRPr="00153E90" w:rsidRDefault="000F3DC4" w:rsidP="009B732F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Общественным советом поддержана инициатива увековечения памяти Героя Российской Федерации генерала армии Евгения Николаевича Зиничева.</w:t>
      </w:r>
    </w:p>
    <w:p w:rsidR="000F3DC4" w:rsidRPr="00153E90" w:rsidRDefault="000F3DC4" w:rsidP="009B7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Продолжилась практика участия членов Общ</w:t>
      </w:r>
      <w:r w:rsidR="00F14492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ественного совета </w:t>
      </w:r>
      <w:r w:rsidR="00F14492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 мероприятиях, посвященных приему присяги, во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встречах с курсантами </w:t>
      </w:r>
      <w:r w:rsid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слушателями ведомственных вузов. </w:t>
      </w:r>
    </w:p>
    <w:p w:rsidR="000F3DC4" w:rsidRPr="00153E90" w:rsidRDefault="000F3DC4" w:rsidP="00B368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Члены Общественного совета активно участвовали</w:t>
      </w:r>
      <w:r w:rsidR="00153E90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мероприятиях, проводимых МЧС России, Общественной палатой Российской Федерации, </w:t>
      </w:r>
      <w:r w:rsid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также другими организациями и ведомствами, в том числе:</w:t>
      </w:r>
    </w:p>
    <w:p w:rsidR="00B368B7" w:rsidRDefault="000F3DC4" w:rsidP="00B368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1A6B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итоговом 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заседании коллегии МЧС России</w:t>
      </w:r>
      <w:bookmarkStart w:id="0" w:name="_GoBack"/>
      <w:bookmarkEnd w:id="0"/>
      <w:r w:rsidR="00B368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F3DC4" w:rsidRPr="00153E90" w:rsidRDefault="000F3DC4" w:rsidP="00B368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заседаниях конкурсной комиссии по включению в кадровый резерв центрального аппарата МЧС России;</w:t>
      </w:r>
    </w:p>
    <w:p w:rsidR="000F3DC4" w:rsidRPr="00153E90" w:rsidRDefault="000F3DC4" w:rsidP="00B368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 торжественных церемониях возложения цветов к комплексу памятников «Пожарным и спасателям» и «Ветеранам МЧС России»;</w:t>
      </w:r>
    </w:p>
    <w:p w:rsidR="000F3DC4" w:rsidRDefault="000F3DC4" w:rsidP="00B368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заседаниях аттестационной комиссии по сдаче квалификационных экзаменов гражданскими служащим центрального аппарата МЧС России;</w:t>
      </w:r>
    </w:p>
    <w:p w:rsidR="00434AA8" w:rsidRPr="00153E90" w:rsidRDefault="00434AA8" w:rsidP="00B368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работе </w:t>
      </w:r>
      <w:r w:rsidRPr="00434A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XIII Международного салона средств обеспечения безопасности «К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омплексная безопасность – 2021»;</w:t>
      </w:r>
      <w:r w:rsidRPr="00434A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</w:p>
    <w:p w:rsidR="000F3DC4" w:rsidRPr="00153E90" w:rsidRDefault="000F3DC4" w:rsidP="00B368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 встречах с ветеранами-инвалидами боевых действий силовых ведомств региональной общественной организации «Общество инвалидов войны в Афганистане «Московский Дом Чешира»;</w:t>
      </w:r>
    </w:p>
    <w:p w:rsidR="000F3DC4" w:rsidRPr="00153E90" w:rsidRDefault="000F3DC4" w:rsidP="00B368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Всероссийском слете студентов-спасателей и волонтеров в сфере культуры безопасности и ликвидации чрезвычайных ситуаций имени Героя России Евгения Зиничева в г. Ногинск;</w:t>
      </w:r>
    </w:p>
    <w:p w:rsidR="000F3DC4" w:rsidRPr="00153E90" w:rsidRDefault="000F3DC4" w:rsidP="00B368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заседаниях Президиума Центрального с</w:t>
      </w:r>
      <w:r w:rsidR="00F14492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овета ветеранов Общероссийской о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бщественной организации ветеранов по делам гражданской обороны, чрезвычайным ситуациям и пожарной охраны;</w:t>
      </w:r>
    </w:p>
    <w:p w:rsidR="000F3DC4" w:rsidRPr="00153E90" w:rsidRDefault="000F3DC4" w:rsidP="009B7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проведении сбора по подведению итогов деятельности 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в 2020 году территориальных подсистем РСЧС субъектов 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Северо-Западного федерального округа и постановке задач 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на 2021 год;</w:t>
      </w:r>
    </w:p>
    <w:p w:rsidR="000F3DC4" w:rsidRPr="00153E90" w:rsidRDefault="000F3DC4" w:rsidP="009B7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заседаниях рабочей группы по</w:t>
      </w:r>
      <w:r w:rsidR="00F14492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разработке и оформлению Книги п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амяти МЧС России;</w:t>
      </w:r>
    </w:p>
    <w:p w:rsidR="000F3DC4" w:rsidRPr="00153E90" w:rsidRDefault="000F3DC4" w:rsidP="009B7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III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Всероссийском форуме добровольческих поисково-спасательных отрядов;</w:t>
      </w:r>
    </w:p>
    <w:p w:rsidR="000F3DC4" w:rsidRPr="00153E90" w:rsidRDefault="000F3DC4" w:rsidP="009B7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 в общественных слушаниях проекта федерального закона 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«О Российском кра</w:t>
      </w:r>
      <w:r w:rsidR="00F14492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кресте» на площадке Общественной палаты Российской Федерации;</w:t>
      </w:r>
    </w:p>
    <w:p w:rsidR="00153E90" w:rsidRPr="00153E90" w:rsidRDefault="000F3DC4" w:rsidP="009B7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совещаниях, проводимых </w:t>
      </w:r>
      <w:r w:rsidR="00F14492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Комитетом Совета Федерации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социальной политике</w:t>
      </w:r>
      <w:r w:rsidR="00F14492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F3DC4" w:rsidRPr="00153E90" w:rsidRDefault="000F3DC4" w:rsidP="009B7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F14492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заседании «круглого стола»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тему: «Использование сотовой связи</w:t>
      </w:r>
      <w:r w:rsid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повышения эффективности поисково-спасательных работ в условиях природной среды</w:t>
      </w:r>
      <w:r w:rsidR="00F14492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F3DC4" w:rsidRPr="00153E90" w:rsidRDefault="000F3DC4" w:rsidP="009B7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проведении обще</w:t>
      </w:r>
      <w:r w:rsidR="003B7C10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экспертизы поправок в п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остановление </w:t>
      </w:r>
      <w:r w:rsidR="003B7C10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Правительства 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Российской Федерации «О федеральном государственном надзоре» в части изменения периодичности проверок в зависимости </w:t>
      </w:r>
      <w:r w:rsid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присвоенной объекту категории риска;</w:t>
      </w:r>
    </w:p>
    <w:p w:rsidR="000F3DC4" w:rsidRPr="00153E90" w:rsidRDefault="000F3DC4" w:rsidP="009B7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праздновании 20-летия Всероссийской общественной молодежной организации «Всероссийский студенческий корпус спасателей»;</w:t>
      </w:r>
    </w:p>
    <w:p w:rsidR="000F3DC4" w:rsidRPr="00153E90" w:rsidRDefault="000F3DC4" w:rsidP="009B7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совещании по итогам работы Общероссийской общественной организации «Всероссийское добровольное пожарное общество»;</w:t>
      </w:r>
    </w:p>
    <w:p w:rsidR="000F3DC4" w:rsidRPr="00153E90" w:rsidRDefault="000F3DC4" w:rsidP="009B7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проведении благодарственного молебна в честь образа </w:t>
      </w:r>
      <w:r w:rsidR="003B7C10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иконы 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Божьей Матери «Неопалимая Купина» в Храме Христа Спасителя;</w:t>
      </w:r>
    </w:p>
    <w:p w:rsidR="000F3DC4" w:rsidRPr="00153E90" w:rsidRDefault="000F3DC4" w:rsidP="009B7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торжественных мероприятиях, посвященных 115-летнему юбилею Санкт-Петербургского университета Государственной противопожарной службы МЧС России;</w:t>
      </w:r>
    </w:p>
    <w:p w:rsidR="000F3DC4" w:rsidRPr="00153E90" w:rsidRDefault="000F3DC4" w:rsidP="009B7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цер</w:t>
      </w:r>
      <w:r w:rsidR="003B7C10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емониях приведения к п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рисяге курсантов первых курсов ведомственных ВУЗов; </w:t>
      </w:r>
    </w:p>
    <w:p w:rsidR="000F3DC4" w:rsidRPr="00153E90" w:rsidRDefault="000F3DC4" w:rsidP="009B7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в открытии финала соревнований по скоростному маневрированию 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на пожарных автомобилях «ТРАССА-01»;</w:t>
      </w:r>
    </w:p>
    <w:p w:rsidR="000F3DC4" w:rsidRPr="00153E90" w:rsidRDefault="000F3DC4" w:rsidP="009B7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общественных слушаниях на тему: «Проблемы функционирования частных и государственных пансионатов для престарелых и инвалидов. Вопросы лицензирования»;</w:t>
      </w:r>
    </w:p>
    <w:p w:rsidR="000F3DC4" w:rsidRPr="00153E90" w:rsidRDefault="000F3DC4" w:rsidP="009B7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3B7C10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заседании «круглого стола»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тему</w:t>
      </w:r>
      <w:r w:rsidR="003B7C10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«Добровольчество </w:t>
      </w:r>
      <w:r w:rsid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чрезвычайных ситуациях: предполагаемые проблемы, пути </w:t>
      </w:r>
      <w:r w:rsidR="003B7C10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их решения» </w:t>
      </w:r>
      <w:r w:rsid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3B7C10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рамках заседания р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абочей группы по развитию добровольчества </w:t>
      </w:r>
      <w:r w:rsid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волонтерства в сфере чрезвычайных ситуаций, защиты населения </w:t>
      </w:r>
      <w:r w:rsidR="00932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территорий от чрезвычайных ситуаций</w:t>
      </w:r>
      <w:r w:rsidR="00153E90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гуманитарной помощи Комиссии Общественной палаты Российской Федерации по делам молодежи, развитию добровольчества и патриотическому воспитанию;</w:t>
      </w:r>
    </w:p>
    <w:p w:rsidR="000F3DC4" w:rsidRPr="00153E90" w:rsidRDefault="000F3DC4" w:rsidP="009B7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проведении торжественного мероприятия, посвященн</w:t>
      </w:r>
      <w:r w:rsidR="006D676E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ого </w:t>
      </w:r>
      <w:r w:rsidR="00932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6D676E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Дню добровольца (волонтера);</w:t>
      </w:r>
    </w:p>
    <w:p w:rsidR="00153E90" w:rsidRPr="00153E90" w:rsidRDefault="006D676E" w:rsidP="009F6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церемонии торжественного открытия новой станции </w:t>
      </w:r>
      <w:r w:rsidR="003B7C10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Московского 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метрополитена «Давыдково»</w:t>
      </w:r>
      <w:r w:rsidR="003B7C10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9F6DA9" w:rsidRPr="00153E90" w:rsidRDefault="009F6DA9" w:rsidP="009F6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3B7C10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VII Межрегиональном ф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</w:t>
      </w:r>
      <w:r w:rsidR="003B7C10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уме д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обровольческого поисково-спасательного отряда «ЛизаАлерт»;</w:t>
      </w:r>
    </w:p>
    <w:p w:rsidR="006D676E" w:rsidRDefault="006D676E" w:rsidP="009F6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торжественной церемонии награждения победителей </w:t>
      </w:r>
      <w:r w:rsidR="00932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XIII Всероссийского фестиваля по тематике безопасности и спас</w:t>
      </w:r>
      <w:r w:rsidR="00B368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ения людей «Созвездие мужества»;</w:t>
      </w:r>
    </w:p>
    <w:p w:rsidR="00B368B7" w:rsidRPr="00153E90" w:rsidRDefault="00B368B7" w:rsidP="009F6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торжественном запуске в постоянную эксплуатацию информационного Интернет-ресурса Книги Славы МЧС России.</w:t>
      </w:r>
    </w:p>
    <w:p w:rsidR="000F3DC4" w:rsidRPr="00153E90" w:rsidRDefault="000F3DC4" w:rsidP="006D67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Налажено взаимодействие с Общественным советом при Министерстве строительства и жилищно-коммунального хозяйства Российской Федерации, члены Общественного совета принимали участие </w:t>
      </w:r>
      <w:r w:rsidR="00932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заседаниях по обсуждению вопросов специальных технических условий пожарной безопасности. </w:t>
      </w:r>
    </w:p>
    <w:p w:rsidR="00DC27AE" w:rsidRPr="00153E90" w:rsidRDefault="003F32E8" w:rsidP="003F32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Благодаря </w:t>
      </w:r>
      <w:r w:rsidR="00434A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работе</w:t>
      </w:r>
      <w:r w:rsidR="00DC27AE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Общественного совета во всех </w:t>
      </w:r>
      <w:r w:rsidR="00932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85 субъектах Российской Федерации при всех территориальных органах МЧС России </w:t>
      </w:r>
      <w:r w:rsidR="008E2E37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организована работа общественных советов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Они активно ведут работу во взаимодействии с Общественными палатами субъектов Российской Федерации и главными управлениями МЧС России по субъектам Российской Федерации. </w:t>
      </w:r>
      <w:r w:rsidR="00DC27AE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своих заседаниях члены указанных общественных советов формируют 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рекомендации по</w:t>
      </w:r>
      <w:r w:rsidR="00DC27AE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вопросам:</w:t>
      </w:r>
    </w:p>
    <w:p w:rsidR="003F32E8" w:rsidRPr="00153E90" w:rsidRDefault="00DC27AE" w:rsidP="003F32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повышения</w:t>
      </w:r>
      <w:r w:rsidR="003F32E8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эффективности взаимодействия главных управлений 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МЧС России с населением;</w:t>
      </w:r>
      <w:r w:rsidR="003F32E8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F3DC4" w:rsidRPr="00153E90" w:rsidRDefault="00DC27AE" w:rsidP="009B7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 информирования</w:t>
      </w:r>
      <w:r w:rsidR="000F3DC4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деятельности общественных объединений, добровольцев (волонтеров)</w:t>
      </w:r>
      <w:r w:rsidR="008E2E37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субъекте Российской Федерации</w:t>
      </w:r>
      <w:r w:rsidR="000F3DC4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F3DC4" w:rsidRPr="00153E90" w:rsidRDefault="00DC27AE" w:rsidP="009B7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участия</w:t>
      </w:r>
      <w:r w:rsidR="000F3DC4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разработке и рассмотрении концепций, программ, инициатив общественных объединений по предупреждению и ликвидации чрезвычайных ситуаций и пожаров;</w:t>
      </w:r>
    </w:p>
    <w:p w:rsidR="000F3DC4" w:rsidRPr="00153E90" w:rsidRDefault="00DC27AE" w:rsidP="009B7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поддержки</w:t>
      </w:r>
      <w:r w:rsidR="000F3DC4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некоммерческих организаций, занимающихся защитой населения и территорий от чрезвычайных ситуаций, обеспечения пожарной безопасности и безопасности людей на водных объектах</w:t>
      </w:r>
      <w:r w:rsidR="008220F6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 создания и организации деятельности </w:t>
      </w:r>
      <w:r w:rsidR="000F3DC4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добровольных пожарных </w:t>
      </w:r>
      <w:r w:rsidR="008220F6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команд и дружин, обучения</w:t>
      </w:r>
      <w:r w:rsidR="000F3DC4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пожарных добровольцев и добровольцев-спасателей;</w:t>
      </w:r>
    </w:p>
    <w:p w:rsidR="000F3DC4" w:rsidRPr="00153E90" w:rsidRDefault="000F3DC4" w:rsidP="009B7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попу</w:t>
      </w:r>
      <w:r w:rsidR="008220F6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ляризации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профессий пожарного и спасателя, деятельности общественных объедин</w:t>
      </w:r>
      <w:r w:rsidR="008220F6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ений, добровольцев (волонтеров).</w:t>
      </w:r>
    </w:p>
    <w:p w:rsidR="008220F6" w:rsidRPr="00153E90" w:rsidRDefault="008220F6" w:rsidP="009B7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Общественные советы при территориальных органах МЧС России ведут и большую практическую работу:</w:t>
      </w:r>
    </w:p>
    <w:p w:rsidR="000F3DC4" w:rsidRPr="00153E90" w:rsidRDefault="008220F6" w:rsidP="009B7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участвуют</w:t>
      </w:r>
      <w:r w:rsidR="000F3DC4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награждении лучших добровольцев, добровольческих организаций (объединений), организаций по работе с добровольцами (волонтерами);</w:t>
      </w:r>
    </w:p>
    <w:p w:rsidR="000F3DC4" w:rsidRPr="00153E90" w:rsidRDefault="008220F6" w:rsidP="009B7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организуют проведение</w:t>
      </w:r>
      <w:r w:rsidR="000F3DC4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занятий по вопросам безопасности жизнедеятельности, обеспечения пожарной безопасности и безопасности людей на водных объектах среди студентов и учащихся образовательных организаций;</w:t>
      </w:r>
    </w:p>
    <w:p w:rsidR="000F3DC4" w:rsidRPr="00153E90" w:rsidRDefault="008220F6" w:rsidP="009B7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оказывают социальную поддержку</w:t>
      </w:r>
      <w:r w:rsidR="000F3DC4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ветеранам Великой Отечественной войны, МЧС России, пожарной охраны и спасательных формирований;</w:t>
      </w:r>
    </w:p>
    <w:p w:rsidR="000F3DC4" w:rsidRPr="00153E90" w:rsidRDefault="008220F6" w:rsidP="009B7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организуют участие</w:t>
      </w:r>
      <w:r w:rsidR="000F3DC4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добровольцев в проведении мероприятий </w:t>
      </w:r>
      <w:r w:rsidR="00932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0F3DC4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профилактике и тушению пожаров, обеспечению безопасности людей </w:t>
      </w:r>
      <w:r w:rsidR="00932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0F3DC4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водных объектах </w:t>
      </w:r>
      <w:r w:rsidR="00153E90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</w:t>
      </w:r>
      <w:r w:rsidR="000F3DC4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ликвидации</w:t>
      </w:r>
      <w:r w:rsidR="002E68D1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последствий стихийных бедствий;</w:t>
      </w:r>
    </w:p>
    <w:p w:rsidR="002E68D1" w:rsidRPr="00153E90" w:rsidRDefault="002E68D1" w:rsidP="009B7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принимают  участие в проведении   приемов граждан руководящим составом главных управлений  МЧС России по субъектам Российской Федерации;</w:t>
      </w:r>
    </w:p>
    <w:p w:rsidR="002E68D1" w:rsidRPr="00153E90" w:rsidRDefault="002E68D1" w:rsidP="002E68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принимают деятельное участие в работе аттестационных комиссий </w:t>
      </w:r>
      <w:r w:rsidR="00932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ГУ МЧС России и в заседаниях коллегий территориальных ГУ МЧС России. </w:t>
      </w:r>
    </w:p>
    <w:p w:rsidR="000D240E" w:rsidRPr="00153E90" w:rsidRDefault="000D240E" w:rsidP="000D24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отчетном периоде удалось наладить тесное сотрудничество 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с общественными организациями, в том числе с представителями волонтерского движения, развитие которого набирает обороты в последние годы. Как показывает практика, потенциал добровольцев достаточно эффективно используется в чрезвычайных ситуациях природного характера.</w:t>
      </w:r>
    </w:p>
    <w:p w:rsidR="00786463" w:rsidRPr="00153E90" w:rsidRDefault="00786463" w:rsidP="003F32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МЧС</w:t>
      </w:r>
      <w:r w:rsidRPr="00153E90">
        <w:rPr>
          <w:rFonts w:ascii="Times New Roman" w:hAnsi="Times New Roman" w:cs="Times New Roman"/>
          <w:bCs/>
          <w:vanish/>
          <w:color w:val="000000" w:themeColor="text1"/>
          <w:sz w:val="28"/>
          <w:szCs w:val="28"/>
        </w:rPr>
        <w:t xml:space="preserve">   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России продолжает работу по развитию </w:t>
      </w:r>
      <w:r w:rsidRPr="00153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добровольчества (волонтерства) 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Российской Федерации, как и </w:t>
      </w:r>
      <w:r w:rsidR="003F32E8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создан</w:t>
      </w:r>
      <w:r w:rsidR="008E2E37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ный</w:t>
      </w:r>
      <w:r w:rsidR="003F32E8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отраслевой центр поддержки </w:t>
      </w:r>
      <w:r w:rsidR="003F32E8" w:rsidRPr="00153E90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добровольчества</w:t>
      </w:r>
      <w:r w:rsidR="002E68D1" w:rsidRPr="00153E9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E2E37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возглавляемый</w:t>
      </w:r>
      <w:r w:rsidR="003F32E8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член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</w:t>
      </w:r>
      <w:r w:rsidR="003F32E8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Общественного совета Торшин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ым</w:t>
      </w:r>
      <w:r w:rsidR="003F32E8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Александр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</w:t>
      </w:r>
      <w:r w:rsidR="003F32E8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Порфирьевич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</w:t>
      </w:r>
      <w:r w:rsidR="003F32E8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3F32E8" w:rsidRPr="00153E90" w:rsidRDefault="000F20E6" w:rsidP="003F32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trike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эффективного и непрерывного взаимодействия МЧС Ро</w:t>
      </w:r>
      <w:r w:rsidR="002E68D1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ссии </w:t>
      </w:r>
      <w:r w:rsidR="00932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2E68D1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добровольческими (волонте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рскими) организациями, объединениям</w:t>
      </w:r>
      <w:r w:rsidR="002E68D1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</w:t>
      </w:r>
      <w:r w:rsidR="00932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2E68D1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добровольцами (волонтерами)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D6A38" w:rsidRPr="00153E9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осуществляла свою деятельность р</w:t>
      </w:r>
      <w:r w:rsidR="003F32E8" w:rsidRPr="00153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абочая группа по поддержке добровольчества (волонтерства) в области защиты населения и территорий </w:t>
      </w:r>
      <w:r w:rsidR="003F32E8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чрезвычайных ситуаций, обеспечения пожарной безопасности и безопасности людей на водных объектах</w:t>
      </w:r>
      <w:r w:rsidR="003F32E8" w:rsidRPr="00153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Общественного совета</w:t>
      </w:r>
      <w:r w:rsidR="002E68D1" w:rsidRPr="00153E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32E8" w:rsidRPr="00153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F3DC4" w:rsidRPr="00153E90" w:rsidRDefault="000F3DC4" w:rsidP="009B7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Деятельность Общественного совета освещается на официальном портале МЧС России</w:t>
      </w:r>
      <w:r w:rsidR="0057613A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сети Интернет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7613A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где 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регулярно размещаются повестки и протоколы заседаний</w:t>
      </w:r>
      <w:r w:rsidR="003F32E8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F3DC4" w:rsidRPr="00153E90" w:rsidRDefault="000F3DC4" w:rsidP="009B732F">
      <w:pPr>
        <w:tabs>
          <w:tab w:val="left" w:pos="284"/>
          <w:tab w:val="left" w:pos="426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реализации задач, возложенных на Общественный совет</w:t>
      </w:r>
      <w:r w:rsidR="0057613A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помимо привычного</w:t>
      </w:r>
      <w:r w:rsidR="0057613A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формата очных заседаний, используются заочный и 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онлайн формат</w:t>
      </w:r>
      <w:r w:rsidR="0057613A"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153E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работы, которые показывают свою результативность в современной санитарно-эпидемиологической обстановке.</w:t>
      </w:r>
    </w:p>
    <w:sectPr w:rsidR="000F3DC4" w:rsidRPr="00153E90" w:rsidSect="00BB0ECF">
      <w:headerReference w:type="default" r:id="rId6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231" w:rsidRDefault="00194231" w:rsidP="00AE4217">
      <w:pPr>
        <w:spacing w:after="0" w:line="240" w:lineRule="auto"/>
      </w:pPr>
      <w:r>
        <w:separator/>
      </w:r>
    </w:p>
  </w:endnote>
  <w:endnote w:type="continuationSeparator" w:id="0">
    <w:p w:rsidR="00194231" w:rsidRDefault="00194231" w:rsidP="00AE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231" w:rsidRDefault="00194231" w:rsidP="00AE4217">
      <w:pPr>
        <w:spacing w:after="0" w:line="240" w:lineRule="auto"/>
      </w:pPr>
      <w:r>
        <w:separator/>
      </w:r>
    </w:p>
  </w:footnote>
  <w:footnote w:type="continuationSeparator" w:id="0">
    <w:p w:rsidR="00194231" w:rsidRDefault="00194231" w:rsidP="00AE4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91310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4217" w:rsidRPr="000D240E" w:rsidRDefault="00AE421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24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240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24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6B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D240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E4217" w:rsidRDefault="00AE42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01"/>
    <w:rsid w:val="00076190"/>
    <w:rsid w:val="000C1B2D"/>
    <w:rsid w:val="000D240E"/>
    <w:rsid w:val="000F20E6"/>
    <w:rsid w:val="000F3DC4"/>
    <w:rsid w:val="00153E90"/>
    <w:rsid w:val="00194231"/>
    <w:rsid w:val="001A6BF5"/>
    <w:rsid w:val="001C5973"/>
    <w:rsid w:val="002A6071"/>
    <w:rsid w:val="002E68D1"/>
    <w:rsid w:val="002F38AA"/>
    <w:rsid w:val="003B7C10"/>
    <w:rsid w:val="003F32E8"/>
    <w:rsid w:val="00434AA8"/>
    <w:rsid w:val="00444711"/>
    <w:rsid w:val="004D6A38"/>
    <w:rsid w:val="0057613A"/>
    <w:rsid w:val="0059109F"/>
    <w:rsid w:val="005D0528"/>
    <w:rsid w:val="005E5EDC"/>
    <w:rsid w:val="005F6FC3"/>
    <w:rsid w:val="00614E55"/>
    <w:rsid w:val="006357F5"/>
    <w:rsid w:val="006A542C"/>
    <w:rsid w:val="006D676E"/>
    <w:rsid w:val="0070531D"/>
    <w:rsid w:val="00786463"/>
    <w:rsid w:val="007A43F6"/>
    <w:rsid w:val="007B5F54"/>
    <w:rsid w:val="008220F6"/>
    <w:rsid w:val="008E2E37"/>
    <w:rsid w:val="00932173"/>
    <w:rsid w:val="0098110A"/>
    <w:rsid w:val="009B07A4"/>
    <w:rsid w:val="009B732F"/>
    <w:rsid w:val="009F6DA9"/>
    <w:rsid w:val="00A054EA"/>
    <w:rsid w:val="00AE4217"/>
    <w:rsid w:val="00AE56E1"/>
    <w:rsid w:val="00B368B7"/>
    <w:rsid w:val="00B66926"/>
    <w:rsid w:val="00B870F7"/>
    <w:rsid w:val="00BB0ECF"/>
    <w:rsid w:val="00C16477"/>
    <w:rsid w:val="00D47E46"/>
    <w:rsid w:val="00D8173F"/>
    <w:rsid w:val="00DC27AE"/>
    <w:rsid w:val="00DD1C88"/>
    <w:rsid w:val="00DD6966"/>
    <w:rsid w:val="00DF50A4"/>
    <w:rsid w:val="00F14492"/>
    <w:rsid w:val="00F44401"/>
    <w:rsid w:val="00FD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BB0DD-5544-425B-B933-AD4B6F86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4217"/>
  </w:style>
  <w:style w:type="paragraph" w:styleId="a5">
    <w:name w:val="footer"/>
    <w:basedOn w:val="a"/>
    <w:link w:val="a6"/>
    <w:uiPriority w:val="99"/>
    <w:unhideWhenUsed/>
    <w:rsid w:val="00AE4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*Заместитель начальника отдела - Дмитриева Е.В.</dc:creator>
  <cp:lastModifiedBy>*Заместитель начальника отдела - Дмитриева Е.В.</cp:lastModifiedBy>
  <cp:revision>10</cp:revision>
  <dcterms:created xsi:type="dcterms:W3CDTF">2021-12-12T15:49:00Z</dcterms:created>
  <dcterms:modified xsi:type="dcterms:W3CDTF">2021-12-30T06:58:00Z</dcterms:modified>
</cp:coreProperties>
</file>